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10285E">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2E719E" w:rsidP="001E7E0A">
            <w:pPr>
              <w:pStyle w:val="Datumsangabe"/>
            </w:pPr>
            <w:r>
              <w:t>22</w:t>
            </w:r>
            <w:r w:rsidR="001974BE">
              <w:t>.02</w:t>
            </w:r>
            <w:r w:rsidR="00737BA4">
              <w:t>.2016</w:t>
            </w:r>
          </w:p>
          <w:p w:rsidR="001E7E0A" w:rsidRPr="0087668E" w:rsidRDefault="001E7E0A" w:rsidP="00C4179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59214D">
              <w:t>2</w:t>
            </w:r>
          </w:p>
        </w:tc>
      </w:tr>
    </w:tbl>
    <w:p w:rsidR="00F4093A" w:rsidRDefault="00F4093A" w:rsidP="00F4093A"/>
    <w:p w:rsidR="00A42F15" w:rsidRPr="00403F2F" w:rsidRDefault="0008171F" w:rsidP="0010285E">
      <w:pPr>
        <w:spacing w:line="360" w:lineRule="auto"/>
        <w:jc w:val="both"/>
        <w:rPr>
          <w:rFonts w:cs="Arial"/>
          <w:b/>
          <w:szCs w:val="20"/>
        </w:rPr>
      </w:pPr>
      <w:r>
        <w:rPr>
          <w:b/>
          <w:szCs w:val="20"/>
        </w:rPr>
        <w:t>Wichtiger Meilenstein beim Bau des neuen Tuchfilters für die Sinteranlage: Schiffe liefern insgesamt über 480 Tonnen Großkomponenten</w:t>
      </w:r>
      <w:r w:rsidR="001974BE">
        <w:rPr>
          <w:b/>
          <w:szCs w:val="20"/>
        </w:rPr>
        <w:t xml:space="preserve"> </w:t>
      </w:r>
    </w:p>
    <w:p w:rsidR="0010285E" w:rsidRDefault="0010285E" w:rsidP="005D091D">
      <w:pPr>
        <w:spacing w:line="360" w:lineRule="auto"/>
        <w:jc w:val="both"/>
      </w:pPr>
    </w:p>
    <w:p w:rsidR="00766EE3" w:rsidRPr="00663720" w:rsidRDefault="00FE1C7F" w:rsidP="00663720">
      <w:pPr>
        <w:spacing w:after="200" w:line="360" w:lineRule="auto"/>
        <w:jc w:val="both"/>
        <w:rPr>
          <w:rFonts w:ascii="TKTypeRegular" w:hAnsi="TKTypeRegular"/>
          <w:szCs w:val="20"/>
        </w:rPr>
      </w:pPr>
      <w:r w:rsidRPr="00663720">
        <w:rPr>
          <w:rFonts w:ascii="TKTypeRegular" w:hAnsi="TKTypeRegular"/>
          <w:szCs w:val="20"/>
        </w:rPr>
        <w:t xml:space="preserve">Bauteile im Gesamtgewicht von mehr als 480 Tonnen sind </w:t>
      </w:r>
      <w:r w:rsidR="000E6C01" w:rsidRPr="00663720">
        <w:rPr>
          <w:rFonts w:ascii="TKTypeRegular" w:hAnsi="TKTypeRegular"/>
          <w:szCs w:val="20"/>
        </w:rPr>
        <w:t>im Hafen Schwelgern</w:t>
      </w:r>
      <w:r w:rsidRPr="00663720">
        <w:rPr>
          <w:rFonts w:ascii="TKTypeRegular" w:hAnsi="TKTypeRegular"/>
          <w:szCs w:val="20"/>
        </w:rPr>
        <w:t xml:space="preserve"> angeliefert und zur Sinteranlage transportiert worden. Die größten Einzelkomponenten waren zwei Schalldämpfer, die jeweils einen Durchmesser von </w:t>
      </w:r>
      <w:r w:rsidR="00ED7D2A" w:rsidRPr="00663720">
        <w:rPr>
          <w:rFonts w:ascii="TKTypeRegular" w:hAnsi="TKTypeRegular"/>
          <w:szCs w:val="20"/>
        </w:rPr>
        <w:t>rund</w:t>
      </w:r>
      <w:r w:rsidRPr="00663720">
        <w:rPr>
          <w:rFonts w:ascii="TKTypeRegular" w:hAnsi="TKTypeRegular"/>
          <w:szCs w:val="20"/>
        </w:rPr>
        <w:t xml:space="preserve"> 6,5 Meter haben und 53 Tonnen wiegen.</w:t>
      </w:r>
      <w:r w:rsidR="000E6C01" w:rsidRPr="00663720">
        <w:rPr>
          <w:rFonts w:ascii="TKTypeRegular" w:hAnsi="TKTypeRegular"/>
          <w:szCs w:val="20"/>
        </w:rPr>
        <w:t xml:space="preserve"> </w:t>
      </w:r>
      <w:r w:rsidR="00F276D0">
        <w:rPr>
          <w:rFonts w:ascii="TKTypeRegular" w:hAnsi="TKTypeRegular"/>
          <w:szCs w:val="20"/>
        </w:rPr>
        <w:t>I</w:t>
      </w:r>
      <w:r w:rsidR="000E6C01" w:rsidRPr="00663720">
        <w:rPr>
          <w:rFonts w:ascii="TKTypeRegular" w:hAnsi="TKTypeRegular"/>
          <w:szCs w:val="20"/>
        </w:rPr>
        <w:t xml:space="preserve">m Duisburger Norden hat die Stahlsparte von </w:t>
      </w:r>
      <w:proofErr w:type="spellStart"/>
      <w:r w:rsidR="000E6C01" w:rsidRPr="00663720">
        <w:rPr>
          <w:rFonts w:ascii="TKTypeRegular" w:hAnsi="TKTypeRegular"/>
          <w:szCs w:val="20"/>
        </w:rPr>
        <w:t>thyssenkrupp</w:t>
      </w:r>
      <w:proofErr w:type="spellEnd"/>
      <w:r w:rsidR="000E6C01" w:rsidRPr="00663720">
        <w:rPr>
          <w:rFonts w:ascii="TKTypeRegular" w:hAnsi="TKTypeRegular"/>
          <w:szCs w:val="20"/>
        </w:rPr>
        <w:t xml:space="preserve"> Ende vergangenen Jahres m</w:t>
      </w:r>
      <w:r w:rsidRPr="00663720">
        <w:rPr>
          <w:rFonts w:ascii="TKTypeRegular" w:hAnsi="TKTypeRegular" w:cs="Arial"/>
          <w:szCs w:val="20"/>
        </w:rPr>
        <w:t>it dem Bau eine</w:t>
      </w:r>
      <w:r w:rsidR="000E6C01" w:rsidRPr="00663720">
        <w:rPr>
          <w:rFonts w:ascii="TKTypeRegular" w:hAnsi="TKTypeRegular" w:cs="Arial"/>
          <w:szCs w:val="20"/>
        </w:rPr>
        <w:t>r</w:t>
      </w:r>
      <w:r w:rsidRPr="00663720">
        <w:rPr>
          <w:rFonts w:ascii="TKTypeRegular" w:hAnsi="TKTypeRegular" w:cs="Arial"/>
          <w:szCs w:val="20"/>
        </w:rPr>
        <w:t xml:space="preserve"> weiteren modernen </w:t>
      </w:r>
      <w:r w:rsidR="000E6C01" w:rsidRPr="00663720">
        <w:rPr>
          <w:rFonts w:ascii="TKTypeRegular" w:hAnsi="TKTypeRegular" w:cs="Arial"/>
          <w:szCs w:val="20"/>
        </w:rPr>
        <w:t>Tuch</w:t>
      </w:r>
      <w:r w:rsidRPr="00663720">
        <w:rPr>
          <w:rFonts w:ascii="TKTypeRegular" w:hAnsi="TKTypeRegular" w:cs="Arial"/>
          <w:szCs w:val="20"/>
        </w:rPr>
        <w:t>filter</w:t>
      </w:r>
      <w:r w:rsidR="000E6C01" w:rsidRPr="00663720">
        <w:rPr>
          <w:rFonts w:ascii="TKTypeRegular" w:hAnsi="TKTypeRegular" w:cs="Arial"/>
          <w:szCs w:val="20"/>
        </w:rPr>
        <w:t xml:space="preserve">anlage begonnen. </w:t>
      </w:r>
      <w:r w:rsidRPr="00663720">
        <w:rPr>
          <w:rFonts w:ascii="TKTypeRegular" w:hAnsi="TKTypeRegular" w:cs="Arial"/>
          <w:szCs w:val="20"/>
        </w:rPr>
        <w:t xml:space="preserve">Diese wird künftig für eine zusätzliche Entstaubung sorgen und dadurch die Umweltsituation in Duisburg </w:t>
      </w:r>
      <w:r w:rsidR="000E6C01" w:rsidRPr="00663720">
        <w:rPr>
          <w:rFonts w:ascii="TKTypeRegular" w:hAnsi="TKTypeRegular" w:cs="Arial"/>
          <w:szCs w:val="20"/>
        </w:rPr>
        <w:t xml:space="preserve">zusätzlich </w:t>
      </w:r>
      <w:r w:rsidRPr="00663720">
        <w:rPr>
          <w:rFonts w:ascii="TKTypeRegular" w:hAnsi="TKTypeRegular" w:cs="Arial"/>
          <w:szCs w:val="20"/>
        </w:rPr>
        <w:t>verbessern.</w:t>
      </w:r>
      <w:r w:rsidR="000E6C01" w:rsidRPr="00663720">
        <w:rPr>
          <w:rFonts w:ascii="TKTypeRegular" w:hAnsi="TKTypeRegular" w:cs="Arial"/>
          <w:szCs w:val="20"/>
        </w:rPr>
        <w:t xml:space="preserve"> </w:t>
      </w:r>
      <w:r w:rsidR="000E6C01" w:rsidRPr="00663720">
        <w:rPr>
          <w:rFonts w:ascii="TKTypeRegular" w:hAnsi="TKTypeRegular"/>
          <w:szCs w:val="20"/>
        </w:rPr>
        <w:t>Die neue Abgasreinigung,</w:t>
      </w:r>
      <w:r w:rsidR="000E6C01" w:rsidRPr="00663720">
        <w:rPr>
          <w:rFonts w:ascii="TKTypeRegular" w:hAnsi="TKTypeRegular" w:cs="Arial"/>
          <w:szCs w:val="20"/>
        </w:rPr>
        <w:t xml:space="preserve"> die dann weltweit größte Filteranlage für den Sinterprozess, </w:t>
      </w:r>
      <w:r w:rsidRPr="00663720">
        <w:rPr>
          <w:rFonts w:ascii="TKTypeRegular" w:hAnsi="TKTypeRegular"/>
          <w:szCs w:val="20"/>
        </w:rPr>
        <w:t xml:space="preserve">soll </w:t>
      </w:r>
      <w:r w:rsidR="000E6C01" w:rsidRPr="00663720">
        <w:rPr>
          <w:rFonts w:ascii="TKTypeRegular" w:hAnsi="TKTypeRegular"/>
          <w:szCs w:val="20"/>
        </w:rPr>
        <w:t xml:space="preserve">Anfang </w:t>
      </w:r>
      <w:r w:rsidRPr="00663720">
        <w:rPr>
          <w:rFonts w:ascii="TKTypeRegular" w:hAnsi="TKTypeRegular"/>
          <w:szCs w:val="20"/>
        </w:rPr>
        <w:t>2017</w:t>
      </w:r>
      <w:r w:rsidR="008E1E9D">
        <w:rPr>
          <w:rFonts w:ascii="TKTypeRegular" w:hAnsi="TKTypeRegular"/>
          <w:szCs w:val="20"/>
        </w:rPr>
        <w:t xml:space="preserve"> in Betrieb gehen</w:t>
      </w:r>
      <w:r w:rsidR="000E6C01" w:rsidRPr="00663720">
        <w:rPr>
          <w:rFonts w:ascii="TKTypeRegular" w:hAnsi="TKTypeRegular"/>
          <w:szCs w:val="20"/>
        </w:rPr>
        <w:t>.</w:t>
      </w:r>
    </w:p>
    <w:p w:rsidR="00DD286F" w:rsidRPr="00663720" w:rsidRDefault="000E6C01" w:rsidP="00663720">
      <w:pPr>
        <w:spacing w:line="360" w:lineRule="auto"/>
        <w:jc w:val="both"/>
        <w:rPr>
          <w:rFonts w:ascii="TKTypeRegular" w:hAnsi="TKTypeRegular"/>
          <w:szCs w:val="20"/>
        </w:rPr>
      </w:pPr>
      <w:r w:rsidRPr="00663720">
        <w:rPr>
          <w:rFonts w:ascii="TKTypeRegular" w:hAnsi="TKTypeRegular"/>
          <w:szCs w:val="20"/>
        </w:rPr>
        <w:t xml:space="preserve">Die Großkomponenten waren </w:t>
      </w:r>
      <w:r w:rsidR="00ED7D2A" w:rsidRPr="00663720">
        <w:rPr>
          <w:rFonts w:ascii="TKTypeRegular" w:hAnsi="TKTypeRegular"/>
          <w:szCs w:val="20"/>
        </w:rPr>
        <w:t xml:space="preserve">vom niedersächsischen </w:t>
      </w:r>
      <w:proofErr w:type="spellStart"/>
      <w:r w:rsidR="00ED7D2A" w:rsidRPr="00663720">
        <w:rPr>
          <w:rFonts w:ascii="TKTypeRegular" w:hAnsi="TKTypeRegular"/>
          <w:szCs w:val="20"/>
        </w:rPr>
        <w:t>Dinklage</w:t>
      </w:r>
      <w:proofErr w:type="spellEnd"/>
      <w:r w:rsidR="00ED7D2A" w:rsidRPr="00663720">
        <w:rPr>
          <w:rFonts w:ascii="TKTypeRegular" w:hAnsi="TKTypeRegular"/>
          <w:szCs w:val="20"/>
        </w:rPr>
        <w:t xml:space="preserve"> aus zunächst mit zwölf Spezial-Trucks und dann per Schiff drei Tage lang zu</w:t>
      </w:r>
      <w:r w:rsidR="00663720">
        <w:rPr>
          <w:rFonts w:ascii="TKTypeRegular" w:hAnsi="TKTypeRegular"/>
          <w:szCs w:val="20"/>
        </w:rPr>
        <w:t xml:space="preserve"> </w:t>
      </w:r>
      <w:proofErr w:type="spellStart"/>
      <w:r w:rsidR="00663720">
        <w:rPr>
          <w:rFonts w:ascii="TKTypeRegular" w:hAnsi="TKTypeRegular"/>
          <w:szCs w:val="20"/>
        </w:rPr>
        <w:t>thyssenkrupp</w:t>
      </w:r>
      <w:proofErr w:type="spellEnd"/>
      <w:r w:rsidR="00663720">
        <w:rPr>
          <w:rFonts w:ascii="TKTypeRegular" w:hAnsi="TKTypeRegular"/>
          <w:szCs w:val="20"/>
        </w:rPr>
        <w:t xml:space="preserve"> Steel Europe t</w:t>
      </w:r>
      <w:r w:rsidR="00ED7D2A" w:rsidRPr="00663720">
        <w:rPr>
          <w:rFonts w:ascii="TKTypeRegular" w:hAnsi="TKTypeRegular"/>
          <w:szCs w:val="20"/>
        </w:rPr>
        <w:t>ransport</w:t>
      </w:r>
      <w:r w:rsidR="00663720">
        <w:rPr>
          <w:rFonts w:ascii="TKTypeRegular" w:hAnsi="TKTypeRegular"/>
          <w:szCs w:val="20"/>
        </w:rPr>
        <w:t>iert</w:t>
      </w:r>
      <w:r w:rsidR="00ED7D2A" w:rsidRPr="00663720">
        <w:rPr>
          <w:rFonts w:ascii="TKTypeRegular" w:hAnsi="TKTypeRegular"/>
          <w:szCs w:val="20"/>
        </w:rPr>
        <w:t xml:space="preserve"> worden. Auf</w:t>
      </w:r>
      <w:r w:rsidR="00B035FE">
        <w:rPr>
          <w:rFonts w:ascii="TKTypeRegular" w:hAnsi="TKTypeRegular"/>
          <w:szCs w:val="20"/>
        </w:rPr>
        <w:t>g</w:t>
      </w:r>
      <w:r w:rsidR="00ED7D2A" w:rsidRPr="00663720">
        <w:rPr>
          <w:rFonts w:ascii="TKTypeRegular" w:hAnsi="TKTypeRegular"/>
          <w:szCs w:val="20"/>
        </w:rPr>
        <w:t xml:space="preserve">rund der Abmessungen konnte die Lieferung nur über den Wasserweg erfolgen. Auf einem der Schiffe befanden sich tonnenschwere Rohrleitungen mit einem Durchmesser von etwa 6,5 Meter und einer maximalen Länge von  ca. 19 Meter. Hinzu kamen zwei Schalldämpfer, die jeweils 53 Tonnen schwer sind. Auf dem zweiten Schiff befanden sich ebenfalls mächtige Rohrleitungen und zwei weitere Schalldämpfer mit einem Gesamtgewicht von mehr als 120 Tonnen. </w:t>
      </w:r>
      <w:r w:rsidR="00663720" w:rsidRPr="00663720">
        <w:rPr>
          <w:rFonts w:ascii="TKTypeRegular" w:hAnsi="TKTypeRegular"/>
          <w:szCs w:val="20"/>
        </w:rPr>
        <w:t xml:space="preserve">„Diese Lieferung ist ein wichtiger Meilenstein beim Bau des neuen Gewebefilters für das Sinterband 3. Hier befinden wir uns voll im Zeitplan“, betont Projektleiter Carsten </w:t>
      </w:r>
      <w:proofErr w:type="spellStart"/>
      <w:r w:rsidR="00663720" w:rsidRPr="00663720">
        <w:rPr>
          <w:rFonts w:ascii="TKTypeRegular" w:hAnsi="TKTypeRegular"/>
          <w:szCs w:val="20"/>
        </w:rPr>
        <w:t>Rokitt</w:t>
      </w:r>
      <w:proofErr w:type="spellEnd"/>
      <w:r w:rsidR="00663720" w:rsidRPr="00663720">
        <w:rPr>
          <w:rFonts w:ascii="TKTypeRegular" w:hAnsi="TKTypeRegular"/>
          <w:szCs w:val="20"/>
        </w:rPr>
        <w:t xml:space="preserve">, der bei </w:t>
      </w:r>
      <w:proofErr w:type="spellStart"/>
      <w:r w:rsidR="00663720" w:rsidRPr="00663720">
        <w:rPr>
          <w:rFonts w:ascii="TKTypeRegular" w:hAnsi="TKTypeRegular"/>
          <w:szCs w:val="20"/>
        </w:rPr>
        <w:t>thyssenkrupp</w:t>
      </w:r>
      <w:proofErr w:type="spellEnd"/>
      <w:r w:rsidR="00663720" w:rsidRPr="00663720">
        <w:rPr>
          <w:rFonts w:ascii="TKTypeRegular" w:hAnsi="TKTypeRegular"/>
          <w:szCs w:val="20"/>
        </w:rPr>
        <w:t xml:space="preserve"> Steel Europe unter anderem für die Sinteranlage zuständig ist. „Bis Mitte des Jahres sind weitere sechs bis sieben Schiffstransporte geplant.“</w:t>
      </w:r>
    </w:p>
    <w:p w:rsidR="00DD286F" w:rsidRDefault="00DD286F" w:rsidP="00DD286F">
      <w:pPr>
        <w:rPr>
          <w:rFonts w:ascii="Calibri" w:hAnsi="Calibri"/>
          <w:color w:val="1F497D"/>
          <w:sz w:val="22"/>
        </w:rPr>
      </w:pPr>
    </w:p>
    <w:p w:rsidR="00C41792" w:rsidRDefault="00C41792" w:rsidP="00C41792">
      <w:r>
        <w:t>Ansprechpartner:</w:t>
      </w:r>
    </w:p>
    <w:p w:rsidR="00C41792" w:rsidRDefault="00C41792" w:rsidP="00C41792">
      <w:proofErr w:type="spellStart"/>
      <w:r>
        <w:t>thyssenkrupp</w:t>
      </w:r>
      <w:proofErr w:type="spellEnd"/>
      <w:r>
        <w:t xml:space="preserve"> Steel Europe AG</w:t>
      </w:r>
    </w:p>
    <w:p w:rsidR="00C41792" w:rsidRDefault="00C41792" w:rsidP="00C41792">
      <w:r>
        <w:t>Erik Walner</w:t>
      </w:r>
      <w:r w:rsidR="00F276D0">
        <w:t xml:space="preserve">, </w:t>
      </w:r>
      <w:r>
        <w:t>Leiter Media Relations</w:t>
      </w:r>
    </w:p>
    <w:p w:rsidR="00C41792" w:rsidRDefault="00C41792" w:rsidP="00C41792">
      <w:r>
        <w:t>T: +49 203 52</w:t>
      </w:r>
      <w:r>
        <w:rPr>
          <w:rFonts w:ascii="Arial" w:hAnsi="Arial" w:cs="Arial"/>
        </w:rPr>
        <w:t> </w:t>
      </w:r>
      <w:r>
        <w:t>-</w:t>
      </w:r>
      <w:r>
        <w:rPr>
          <w:rFonts w:ascii="Arial" w:hAnsi="Arial" w:cs="Arial"/>
        </w:rPr>
        <w:t> </w:t>
      </w:r>
      <w:r>
        <w:t>45130</w:t>
      </w:r>
    </w:p>
    <w:p w:rsidR="00C41792" w:rsidRDefault="00C41792" w:rsidP="00C41792">
      <w:r>
        <w:t>erik.walner@thyssenkrupp.com</w:t>
      </w:r>
    </w:p>
    <w:p w:rsidR="00AC423D" w:rsidRPr="00AA4A65" w:rsidRDefault="00F276D0" w:rsidP="00F276D0">
      <w:pPr>
        <w:rPr>
          <w:szCs w:val="20"/>
          <w:lang w:val="en-GB"/>
        </w:rPr>
      </w:pPr>
      <w:r w:rsidRPr="00AA4A65">
        <w:rPr>
          <w:lang w:val="en-GB"/>
        </w:rPr>
        <w:t>www.thyssenkrupp-steel.com</w:t>
      </w:r>
    </w:p>
    <w:sectPr w:rsidR="00AC423D" w:rsidRPr="00AA4A65"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93" w:rsidRDefault="000E3893" w:rsidP="005B5ABA">
      <w:pPr>
        <w:spacing w:line="240" w:lineRule="auto"/>
      </w:pPr>
      <w:r>
        <w:separator/>
      </w:r>
    </w:p>
  </w:endnote>
  <w:endnote w:type="continuationSeparator" w:id="0">
    <w:p w:rsidR="000E3893" w:rsidRDefault="000E389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41" w:rsidRDefault="006102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241"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610241"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EB4732" w:rsidP="00EB4732">
                          <w:pPr>
                            <w:pStyle w:val="Fuzeile"/>
                            <w:tabs>
                              <w:tab w:val="clear" w:pos="4536"/>
                              <w:tab w:val="clear" w:pos="9072"/>
                              <w:tab w:val="left" w:pos="4082"/>
                            </w:tabs>
                            <w:spacing w:line="200" w:lineRule="exact"/>
                            <w:rPr>
                              <w:rFonts w:asciiTheme="majorHAnsi" w:hAnsiTheme="majorHAnsi"/>
                              <w:szCs w:val="14"/>
                            </w:rPr>
                          </w:pPr>
                          <w:bookmarkStart w:id="0" w:name="_GoBack"/>
                          <w:bookmarkEnd w:id="0"/>
                          <w:r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610241"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610241"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EB4732" w:rsidP="00EB4732">
                    <w:pPr>
                      <w:pStyle w:val="Fuzeile"/>
                      <w:tabs>
                        <w:tab w:val="clear" w:pos="4536"/>
                        <w:tab w:val="clear" w:pos="9072"/>
                        <w:tab w:val="left" w:pos="4082"/>
                      </w:tabs>
                      <w:spacing w:line="200" w:lineRule="exact"/>
                      <w:rPr>
                        <w:rFonts w:asciiTheme="majorHAnsi" w:hAnsiTheme="majorHAnsi"/>
                        <w:szCs w:val="14"/>
                      </w:rPr>
                    </w:pPr>
                    <w:bookmarkStart w:id="1" w:name="_GoBack"/>
                    <w:bookmarkEnd w:id="1"/>
                    <w:r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93" w:rsidRDefault="000E3893" w:rsidP="005B5ABA">
      <w:pPr>
        <w:spacing w:line="240" w:lineRule="auto"/>
      </w:pPr>
      <w:r>
        <w:separator/>
      </w:r>
    </w:p>
  </w:footnote>
  <w:footnote w:type="continuationSeparator" w:id="0">
    <w:p w:rsidR="000E3893" w:rsidRDefault="000E389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41" w:rsidRDefault="006102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54082C" w:rsidP="001E7E0A">
                          <w:pPr>
                            <w:pStyle w:val="Datumsangabe"/>
                          </w:pPr>
                          <w:r>
                            <w:fldChar w:fldCharType="begin"/>
                          </w:r>
                          <w:r>
                            <w:instrText xml:space="preserve"> STYLEREF  Datumsangabe  \* MERGEFORMAT </w:instrText>
                          </w:r>
                          <w:r>
                            <w:fldChar w:fldCharType="separate"/>
                          </w:r>
                          <w:r w:rsidR="002E719E">
                            <w:rPr>
                              <w:noProof/>
                            </w:rPr>
                            <w:t>2219.02.2016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E719E">
                            <w:rPr>
                              <w:noProof/>
                            </w:rPr>
                            <w:t>2</w:t>
                          </w:r>
                          <w:r>
                            <w:fldChar w:fldCharType="end"/>
                          </w:r>
                          <w:r>
                            <w:t>/</w:t>
                          </w:r>
                          <w:fldSimple w:instr=" NUMPAGES   \* MERGEFORMAT ">
                            <w:r w:rsidR="002E719E">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54082C" w:rsidP="001E7E0A">
                    <w:pPr>
                      <w:pStyle w:val="Datumsangabe"/>
                    </w:pPr>
                    <w:r>
                      <w:fldChar w:fldCharType="begin"/>
                    </w:r>
                    <w:r>
                      <w:instrText xml:space="preserve"> STYLEREF  Datumsangabe  \* MERGEFORMAT </w:instrText>
                    </w:r>
                    <w:r>
                      <w:fldChar w:fldCharType="separate"/>
                    </w:r>
                    <w:r w:rsidR="002E719E">
                      <w:rPr>
                        <w:noProof/>
                      </w:rPr>
                      <w:t>2219.02.2016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E719E">
                      <w:rPr>
                        <w:noProof/>
                      </w:rPr>
                      <w:t>2</w:t>
                    </w:r>
                    <w:r>
                      <w:fldChar w:fldCharType="end"/>
                    </w:r>
                    <w:r>
                      <w:t>/</w:t>
                    </w:r>
                    <w:r w:rsidR="0054082C">
                      <w:fldChar w:fldCharType="begin"/>
                    </w:r>
                    <w:r w:rsidR="0054082C">
                      <w:instrText xml:space="preserve"> NUMPAGES   \* MERGEFORMAT </w:instrText>
                    </w:r>
                    <w:r w:rsidR="0054082C">
                      <w:fldChar w:fldCharType="separate"/>
                    </w:r>
                    <w:r w:rsidR="002E719E">
                      <w:rPr>
                        <w:noProof/>
                      </w:rPr>
                      <w:t>2</w:t>
                    </w:r>
                    <w:r w:rsidR="0054082C">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6AE5"/>
    <w:rsid w:val="00047BF9"/>
    <w:rsid w:val="00050F0E"/>
    <w:rsid w:val="00056719"/>
    <w:rsid w:val="00056B18"/>
    <w:rsid w:val="0006281E"/>
    <w:rsid w:val="00065D3B"/>
    <w:rsid w:val="000677D4"/>
    <w:rsid w:val="00067B08"/>
    <w:rsid w:val="0008171F"/>
    <w:rsid w:val="00085CC6"/>
    <w:rsid w:val="000A2463"/>
    <w:rsid w:val="000A40CF"/>
    <w:rsid w:val="000B6EBA"/>
    <w:rsid w:val="000D4D6C"/>
    <w:rsid w:val="000E3893"/>
    <w:rsid w:val="000E478B"/>
    <w:rsid w:val="000E6C01"/>
    <w:rsid w:val="000F62A0"/>
    <w:rsid w:val="0010285E"/>
    <w:rsid w:val="00102C50"/>
    <w:rsid w:val="001074A8"/>
    <w:rsid w:val="0011188C"/>
    <w:rsid w:val="00121E82"/>
    <w:rsid w:val="00127BB0"/>
    <w:rsid w:val="001306E1"/>
    <w:rsid w:val="001364F9"/>
    <w:rsid w:val="00142480"/>
    <w:rsid w:val="001451D3"/>
    <w:rsid w:val="00151240"/>
    <w:rsid w:val="001861FA"/>
    <w:rsid w:val="001974BE"/>
    <w:rsid w:val="001A0348"/>
    <w:rsid w:val="001A259A"/>
    <w:rsid w:val="001A6CD7"/>
    <w:rsid w:val="001B118B"/>
    <w:rsid w:val="001B5D61"/>
    <w:rsid w:val="001C001F"/>
    <w:rsid w:val="001C031C"/>
    <w:rsid w:val="001D6399"/>
    <w:rsid w:val="001E7E0A"/>
    <w:rsid w:val="0022554F"/>
    <w:rsid w:val="00243C72"/>
    <w:rsid w:val="0024653B"/>
    <w:rsid w:val="00260EA5"/>
    <w:rsid w:val="00265BD0"/>
    <w:rsid w:val="0028654D"/>
    <w:rsid w:val="002A2DB6"/>
    <w:rsid w:val="002B1713"/>
    <w:rsid w:val="002C4AF5"/>
    <w:rsid w:val="002C5C67"/>
    <w:rsid w:val="002C62A1"/>
    <w:rsid w:val="002D1B27"/>
    <w:rsid w:val="002E2CC9"/>
    <w:rsid w:val="002E719E"/>
    <w:rsid w:val="00304A38"/>
    <w:rsid w:val="0030756A"/>
    <w:rsid w:val="00311793"/>
    <w:rsid w:val="00321A52"/>
    <w:rsid w:val="00323E6F"/>
    <w:rsid w:val="003312D4"/>
    <w:rsid w:val="003412BB"/>
    <w:rsid w:val="003440A4"/>
    <w:rsid w:val="00347759"/>
    <w:rsid w:val="003611C0"/>
    <w:rsid w:val="00372E6F"/>
    <w:rsid w:val="00374CE1"/>
    <w:rsid w:val="00380B0D"/>
    <w:rsid w:val="003857D6"/>
    <w:rsid w:val="00386EDA"/>
    <w:rsid w:val="003931A6"/>
    <w:rsid w:val="00394191"/>
    <w:rsid w:val="0039754F"/>
    <w:rsid w:val="003A2163"/>
    <w:rsid w:val="003A5BB4"/>
    <w:rsid w:val="003B1E7E"/>
    <w:rsid w:val="003C3F58"/>
    <w:rsid w:val="003F68AF"/>
    <w:rsid w:val="00400E0B"/>
    <w:rsid w:val="00402E5D"/>
    <w:rsid w:val="00403F2F"/>
    <w:rsid w:val="00424DC1"/>
    <w:rsid w:val="00437B7D"/>
    <w:rsid w:val="00442017"/>
    <w:rsid w:val="004454A2"/>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356B9"/>
    <w:rsid w:val="0054082C"/>
    <w:rsid w:val="00544BC4"/>
    <w:rsid w:val="005500C3"/>
    <w:rsid w:val="00556640"/>
    <w:rsid w:val="005623E6"/>
    <w:rsid w:val="00563A7F"/>
    <w:rsid w:val="0056795B"/>
    <w:rsid w:val="00572FD2"/>
    <w:rsid w:val="00573DC5"/>
    <w:rsid w:val="00584019"/>
    <w:rsid w:val="00584295"/>
    <w:rsid w:val="005851CA"/>
    <w:rsid w:val="00585C45"/>
    <w:rsid w:val="0059214D"/>
    <w:rsid w:val="00593146"/>
    <w:rsid w:val="0059570E"/>
    <w:rsid w:val="005A1A95"/>
    <w:rsid w:val="005A1EF6"/>
    <w:rsid w:val="005B5ABA"/>
    <w:rsid w:val="005C591E"/>
    <w:rsid w:val="005D091D"/>
    <w:rsid w:val="005E2410"/>
    <w:rsid w:val="005E5C7D"/>
    <w:rsid w:val="005E7FCB"/>
    <w:rsid w:val="005F7605"/>
    <w:rsid w:val="006064A1"/>
    <w:rsid w:val="00606EE4"/>
    <w:rsid w:val="00610241"/>
    <w:rsid w:val="00614B87"/>
    <w:rsid w:val="0062487A"/>
    <w:rsid w:val="006366E0"/>
    <w:rsid w:val="00653359"/>
    <w:rsid w:val="00663720"/>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6EE3"/>
    <w:rsid w:val="00777040"/>
    <w:rsid w:val="00785030"/>
    <w:rsid w:val="00786273"/>
    <w:rsid w:val="007A598E"/>
    <w:rsid w:val="007B21C7"/>
    <w:rsid w:val="007B5B67"/>
    <w:rsid w:val="007B7169"/>
    <w:rsid w:val="007C2073"/>
    <w:rsid w:val="007C45CE"/>
    <w:rsid w:val="007C6F64"/>
    <w:rsid w:val="007D2DC3"/>
    <w:rsid w:val="007D3550"/>
    <w:rsid w:val="007F0A0E"/>
    <w:rsid w:val="00815F5A"/>
    <w:rsid w:val="00816B43"/>
    <w:rsid w:val="0083279D"/>
    <w:rsid w:val="008348CB"/>
    <w:rsid w:val="00841D01"/>
    <w:rsid w:val="0084534A"/>
    <w:rsid w:val="00855504"/>
    <w:rsid w:val="0085632E"/>
    <w:rsid w:val="00872CA4"/>
    <w:rsid w:val="00874877"/>
    <w:rsid w:val="0087668E"/>
    <w:rsid w:val="008A552C"/>
    <w:rsid w:val="008A7BF0"/>
    <w:rsid w:val="008B3481"/>
    <w:rsid w:val="008B6309"/>
    <w:rsid w:val="008C4331"/>
    <w:rsid w:val="008D1C62"/>
    <w:rsid w:val="008D3DFA"/>
    <w:rsid w:val="008E1E9D"/>
    <w:rsid w:val="008F0B56"/>
    <w:rsid w:val="008F1C7C"/>
    <w:rsid w:val="008F2FF4"/>
    <w:rsid w:val="008F62DD"/>
    <w:rsid w:val="009110E9"/>
    <w:rsid w:val="00911BB0"/>
    <w:rsid w:val="00922375"/>
    <w:rsid w:val="0092247E"/>
    <w:rsid w:val="00957075"/>
    <w:rsid w:val="0097091A"/>
    <w:rsid w:val="00993C40"/>
    <w:rsid w:val="009B57CB"/>
    <w:rsid w:val="009B6480"/>
    <w:rsid w:val="009B72A2"/>
    <w:rsid w:val="009C0EFE"/>
    <w:rsid w:val="009D2B3A"/>
    <w:rsid w:val="009D2BE0"/>
    <w:rsid w:val="009E3C86"/>
    <w:rsid w:val="009F576B"/>
    <w:rsid w:val="00A037B9"/>
    <w:rsid w:val="00A16F76"/>
    <w:rsid w:val="00A22DCD"/>
    <w:rsid w:val="00A27288"/>
    <w:rsid w:val="00A429FE"/>
    <w:rsid w:val="00A42F15"/>
    <w:rsid w:val="00A51FAE"/>
    <w:rsid w:val="00A54FA1"/>
    <w:rsid w:val="00A67B90"/>
    <w:rsid w:val="00A70C82"/>
    <w:rsid w:val="00A70ED2"/>
    <w:rsid w:val="00AA4A65"/>
    <w:rsid w:val="00AC423D"/>
    <w:rsid w:val="00AC49B6"/>
    <w:rsid w:val="00AD1CF1"/>
    <w:rsid w:val="00AD28B9"/>
    <w:rsid w:val="00AE0DFC"/>
    <w:rsid w:val="00AF4318"/>
    <w:rsid w:val="00AF75F1"/>
    <w:rsid w:val="00B01EAB"/>
    <w:rsid w:val="00B035FE"/>
    <w:rsid w:val="00B03CAB"/>
    <w:rsid w:val="00B04AF2"/>
    <w:rsid w:val="00B147E8"/>
    <w:rsid w:val="00B232F5"/>
    <w:rsid w:val="00B3304F"/>
    <w:rsid w:val="00B40E49"/>
    <w:rsid w:val="00B51FC7"/>
    <w:rsid w:val="00B5676A"/>
    <w:rsid w:val="00B56DC4"/>
    <w:rsid w:val="00B579A7"/>
    <w:rsid w:val="00B61DEE"/>
    <w:rsid w:val="00B77C8B"/>
    <w:rsid w:val="00B846E0"/>
    <w:rsid w:val="00B86646"/>
    <w:rsid w:val="00B87D83"/>
    <w:rsid w:val="00B87EEC"/>
    <w:rsid w:val="00B9508B"/>
    <w:rsid w:val="00B97794"/>
    <w:rsid w:val="00BC231C"/>
    <w:rsid w:val="00BD3EE5"/>
    <w:rsid w:val="00BD5051"/>
    <w:rsid w:val="00C146CB"/>
    <w:rsid w:val="00C22506"/>
    <w:rsid w:val="00C3733B"/>
    <w:rsid w:val="00C41792"/>
    <w:rsid w:val="00C60353"/>
    <w:rsid w:val="00C61CF1"/>
    <w:rsid w:val="00C62F60"/>
    <w:rsid w:val="00C73BC2"/>
    <w:rsid w:val="00C73D52"/>
    <w:rsid w:val="00C90450"/>
    <w:rsid w:val="00C91023"/>
    <w:rsid w:val="00CA344E"/>
    <w:rsid w:val="00CA497D"/>
    <w:rsid w:val="00CA4CEB"/>
    <w:rsid w:val="00CB701E"/>
    <w:rsid w:val="00CC7769"/>
    <w:rsid w:val="00CD4852"/>
    <w:rsid w:val="00CE0E65"/>
    <w:rsid w:val="00CE1ACD"/>
    <w:rsid w:val="00D003F8"/>
    <w:rsid w:val="00D14345"/>
    <w:rsid w:val="00D335B3"/>
    <w:rsid w:val="00D354B7"/>
    <w:rsid w:val="00D42406"/>
    <w:rsid w:val="00D42B7D"/>
    <w:rsid w:val="00D503B9"/>
    <w:rsid w:val="00D50499"/>
    <w:rsid w:val="00D55104"/>
    <w:rsid w:val="00D615EC"/>
    <w:rsid w:val="00D657DD"/>
    <w:rsid w:val="00D66EA9"/>
    <w:rsid w:val="00D66EC0"/>
    <w:rsid w:val="00D7137C"/>
    <w:rsid w:val="00D7774C"/>
    <w:rsid w:val="00D77D8E"/>
    <w:rsid w:val="00D8016B"/>
    <w:rsid w:val="00D84E2C"/>
    <w:rsid w:val="00D90483"/>
    <w:rsid w:val="00D92877"/>
    <w:rsid w:val="00D9726C"/>
    <w:rsid w:val="00DA5A54"/>
    <w:rsid w:val="00DC54D6"/>
    <w:rsid w:val="00DD286F"/>
    <w:rsid w:val="00DE7D95"/>
    <w:rsid w:val="00DF2953"/>
    <w:rsid w:val="00E27D5E"/>
    <w:rsid w:val="00E3039A"/>
    <w:rsid w:val="00E36509"/>
    <w:rsid w:val="00E40D0E"/>
    <w:rsid w:val="00E504B2"/>
    <w:rsid w:val="00E567A7"/>
    <w:rsid w:val="00E67FF9"/>
    <w:rsid w:val="00E72E7F"/>
    <w:rsid w:val="00E756E7"/>
    <w:rsid w:val="00E77D96"/>
    <w:rsid w:val="00E97A69"/>
    <w:rsid w:val="00EB22FE"/>
    <w:rsid w:val="00EB4732"/>
    <w:rsid w:val="00ED4EEF"/>
    <w:rsid w:val="00ED7D2A"/>
    <w:rsid w:val="00EE05F3"/>
    <w:rsid w:val="00F020CA"/>
    <w:rsid w:val="00F072C4"/>
    <w:rsid w:val="00F1188E"/>
    <w:rsid w:val="00F11918"/>
    <w:rsid w:val="00F11E19"/>
    <w:rsid w:val="00F13F4B"/>
    <w:rsid w:val="00F22FC8"/>
    <w:rsid w:val="00F246D2"/>
    <w:rsid w:val="00F257A0"/>
    <w:rsid w:val="00F276D0"/>
    <w:rsid w:val="00F31AA9"/>
    <w:rsid w:val="00F4093A"/>
    <w:rsid w:val="00F51811"/>
    <w:rsid w:val="00F5603C"/>
    <w:rsid w:val="00F57C89"/>
    <w:rsid w:val="00F668A3"/>
    <w:rsid w:val="00F67BFF"/>
    <w:rsid w:val="00F934AC"/>
    <w:rsid w:val="00FA584F"/>
    <w:rsid w:val="00FA719A"/>
    <w:rsid w:val="00FA79C7"/>
    <w:rsid w:val="00FB20DF"/>
    <w:rsid w:val="00FD23C7"/>
    <w:rsid w:val="00FD768B"/>
    <w:rsid w:val="00FE1C7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 w:id="20612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2F0C-B65D-4FE9-85AF-9A70E7AA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2015-11-18T09:38:00Z</cp:lastPrinted>
  <dcterms:created xsi:type="dcterms:W3CDTF">2016-02-22T10:25:00Z</dcterms:created>
  <dcterms:modified xsi:type="dcterms:W3CDTF">2016-02-22T10:25:00Z</dcterms:modified>
</cp:coreProperties>
</file>